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7407B2BE"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087A00">
        <w:rPr>
          <w:rFonts w:ascii="ＭＳ ゴシック" w:eastAsia="ＭＳ ゴシック" w:hAnsi="ＭＳ ゴシック" w:hint="eastAsia"/>
          <w:bdr w:val="single" w:sz="6" w:space="0" w:color="auto"/>
        </w:rPr>
        <w:t>１１</w:t>
      </w:r>
      <w:r w:rsidR="008008CC">
        <w:rPr>
          <w:rFonts w:ascii="ＭＳ ゴシック" w:eastAsia="ＭＳ ゴシック" w:hAnsi="ＭＳ ゴシック" w:hint="eastAsia"/>
          <w:bdr w:val="single" w:sz="6" w:space="0" w:color="auto"/>
        </w:rPr>
        <w:t>５</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744CDAC8" w:rsidR="003A4CD4" w:rsidRPr="004A642A" w:rsidRDefault="00F034C4" w:rsidP="003C302D">
            <w:pPr>
              <w:jc w:val="both"/>
              <w:rPr>
                <w:rFonts w:ascii="ＭＳ ゴシック" w:eastAsia="ＭＳ ゴシック" w:hAnsi="ＭＳ ゴシック"/>
                <w:b/>
                <w:color w:val="000000" w:themeColor="text1"/>
                <w:sz w:val="18"/>
                <w:szCs w:val="18"/>
              </w:rPr>
            </w:pPr>
            <w:r w:rsidRPr="00B234C8">
              <w:rPr>
                <w:rFonts w:ascii="ＭＳ ゴシック" w:eastAsia="ＭＳ ゴシック" w:hAnsi="ＭＳ ゴシック" w:hint="eastAsia"/>
                <w:b/>
                <w:color w:val="000000" w:themeColor="text1"/>
                <w:sz w:val="22"/>
                <w:szCs w:val="22"/>
              </w:rPr>
              <w:t>￥</w:t>
            </w:r>
            <w:r w:rsidR="008008CC" w:rsidRPr="004A642A">
              <w:rPr>
                <w:rFonts w:ascii="ＭＳ ゴシック" w:eastAsia="ＭＳ ゴシック" w:hAnsi="ＭＳ ゴシック" w:hint="eastAsia"/>
                <w:b/>
                <w:color w:val="000000" w:themeColor="text1"/>
                <w:sz w:val="22"/>
                <w:szCs w:val="22"/>
              </w:rPr>
              <w:t>２２</w:t>
            </w:r>
            <w:r w:rsidR="00040349" w:rsidRPr="004A642A">
              <w:rPr>
                <w:rFonts w:ascii="ＭＳ ゴシック" w:eastAsia="ＭＳ ゴシック" w:hAnsi="ＭＳ ゴシック" w:hint="eastAsia"/>
                <w:b/>
                <w:color w:val="000000" w:themeColor="text1"/>
                <w:sz w:val="22"/>
                <w:szCs w:val="22"/>
              </w:rPr>
              <w:t>，</w:t>
            </w:r>
            <w:r w:rsidR="008008CC" w:rsidRPr="004A642A">
              <w:rPr>
                <w:rFonts w:ascii="ＭＳ ゴシック" w:eastAsia="ＭＳ ゴシック" w:hAnsi="ＭＳ ゴシック" w:hint="eastAsia"/>
                <w:b/>
                <w:color w:val="000000" w:themeColor="text1"/>
                <w:sz w:val="22"/>
                <w:szCs w:val="22"/>
              </w:rPr>
              <w:t>６２７</w:t>
            </w:r>
            <w:r w:rsidR="00040349" w:rsidRPr="004A642A">
              <w:rPr>
                <w:rFonts w:ascii="ＭＳ ゴシック" w:eastAsia="ＭＳ ゴシック" w:hAnsi="ＭＳ ゴシック" w:hint="eastAsia"/>
                <w:b/>
                <w:color w:val="000000" w:themeColor="text1"/>
                <w:sz w:val="22"/>
                <w:szCs w:val="22"/>
              </w:rPr>
              <w:t>，</w:t>
            </w:r>
            <w:r w:rsidR="008008CC" w:rsidRPr="004A642A">
              <w:rPr>
                <w:rFonts w:ascii="ＭＳ ゴシック" w:eastAsia="ＭＳ ゴシック" w:hAnsi="ＭＳ ゴシック" w:hint="eastAsia"/>
                <w:b/>
                <w:color w:val="000000" w:themeColor="text1"/>
                <w:sz w:val="22"/>
                <w:szCs w:val="22"/>
              </w:rPr>
              <w:t>０</w:t>
            </w:r>
            <w:r w:rsidR="00040349" w:rsidRPr="004A642A">
              <w:rPr>
                <w:rFonts w:ascii="ＭＳ ゴシック" w:eastAsia="ＭＳ ゴシック" w:hAnsi="ＭＳ ゴシック" w:hint="eastAsia"/>
                <w:b/>
                <w:color w:val="000000" w:themeColor="text1"/>
                <w:sz w:val="22"/>
                <w:szCs w:val="22"/>
              </w:rPr>
              <w:t>００</w:t>
            </w:r>
            <w:r w:rsidR="003A4CD4" w:rsidRPr="004A642A">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4A642A">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4A642A">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4A642A" w:rsidRDefault="003A4CD4" w:rsidP="003A4CD4">
            <w:pPr>
              <w:ind w:firstLineChars="200" w:firstLine="316"/>
              <w:jc w:val="both"/>
              <w:rPr>
                <w:rFonts w:ascii="ＭＳ 明朝" w:hAnsi="ＭＳ 明朝"/>
                <w:color w:val="000000" w:themeColor="text1"/>
                <w:sz w:val="18"/>
                <w:szCs w:val="18"/>
              </w:rPr>
            </w:pPr>
            <w:r w:rsidRPr="004A642A">
              <w:rPr>
                <w:rFonts w:ascii="ＭＳ 明朝" w:hAnsi="ＭＳ 明朝" w:hint="eastAsia"/>
                <w:color w:val="000000" w:themeColor="text1"/>
                <w:sz w:val="18"/>
                <w:szCs w:val="18"/>
              </w:rPr>
              <w:t>※入札書に記載する価格は税抜価格で記入してください。</w:t>
            </w:r>
          </w:p>
          <w:p w14:paraId="62EB8827" w14:textId="3B5D6BB6" w:rsidR="003A4CD4" w:rsidRPr="00B234C8" w:rsidRDefault="003A4CD4" w:rsidP="00B267B5">
            <w:pPr>
              <w:ind w:firstLineChars="200" w:firstLine="316"/>
              <w:jc w:val="both"/>
              <w:rPr>
                <w:rFonts w:ascii="ＭＳ ゴシック" w:eastAsia="ＭＳ ゴシック" w:hAnsi="ＭＳ ゴシック"/>
                <w:color w:val="000000" w:themeColor="text1"/>
                <w:sz w:val="18"/>
                <w:szCs w:val="18"/>
              </w:rPr>
            </w:pPr>
            <w:r w:rsidRPr="004A642A">
              <w:rPr>
                <w:rFonts w:ascii="ＭＳ 明朝" w:hAnsi="ＭＳ 明朝" w:hint="eastAsia"/>
                <w:color w:val="000000" w:themeColor="text1"/>
                <w:sz w:val="18"/>
                <w:szCs w:val="18"/>
              </w:rPr>
              <w:t>※上記金額の税抜価格（入札書比較価格）</w:t>
            </w:r>
            <w:r w:rsidR="00222772" w:rsidRPr="004A642A">
              <w:rPr>
                <w:rFonts w:ascii="ＭＳ ゴシック" w:eastAsia="ＭＳ ゴシック" w:hAnsi="ＭＳ ゴシック" w:hint="eastAsia"/>
                <w:b/>
                <w:color w:val="000000" w:themeColor="text1"/>
                <w:sz w:val="18"/>
                <w:szCs w:val="18"/>
              </w:rPr>
              <w:t>￥</w:t>
            </w:r>
            <w:r w:rsidR="008008CC" w:rsidRPr="004A642A">
              <w:rPr>
                <w:rFonts w:ascii="ＭＳ ゴシック" w:eastAsia="ＭＳ ゴシック" w:hAnsi="ＭＳ ゴシック" w:hint="eastAsia"/>
                <w:b/>
                <w:color w:val="000000" w:themeColor="text1"/>
                <w:sz w:val="18"/>
                <w:szCs w:val="18"/>
              </w:rPr>
              <w:t>２０</w:t>
            </w:r>
            <w:r w:rsidR="00040349" w:rsidRPr="004A642A">
              <w:rPr>
                <w:rFonts w:ascii="ＭＳ ゴシック" w:eastAsia="ＭＳ ゴシック" w:hAnsi="ＭＳ ゴシック" w:hint="eastAsia"/>
                <w:b/>
                <w:color w:val="000000" w:themeColor="text1"/>
                <w:sz w:val="18"/>
                <w:szCs w:val="18"/>
              </w:rPr>
              <w:t>，</w:t>
            </w:r>
            <w:r w:rsidR="008008CC" w:rsidRPr="004A642A">
              <w:rPr>
                <w:rFonts w:ascii="ＭＳ ゴシック" w:eastAsia="ＭＳ ゴシック" w:hAnsi="ＭＳ ゴシック" w:hint="eastAsia"/>
                <w:b/>
                <w:color w:val="000000" w:themeColor="text1"/>
                <w:sz w:val="18"/>
                <w:szCs w:val="18"/>
              </w:rPr>
              <w:t>５７０</w:t>
            </w:r>
            <w:r w:rsidR="00040349" w:rsidRPr="004A642A">
              <w:rPr>
                <w:rFonts w:ascii="ＭＳ ゴシック" w:eastAsia="ＭＳ ゴシック" w:hAnsi="ＭＳ ゴシック" w:hint="eastAsia"/>
                <w:b/>
                <w:color w:val="000000" w:themeColor="text1"/>
                <w:sz w:val="18"/>
                <w:szCs w:val="18"/>
              </w:rPr>
              <w:t>，００</w:t>
            </w:r>
            <w:r w:rsidR="007C2DC7" w:rsidRPr="004A642A">
              <w:rPr>
                <w:rFonts w:ascii="ＭＳ ゴシック" w:eastAsia="ＭＳ ゴシック" w:hAnsi="ＭＳ ゴシック" w:hint="eastAsia"/>
                <w:b/>
                <w:color w:val="000000" w:themeColor="text1"/>
                <w:sz w:val="18"/>
                <w:szCs w:val="18"/>
              </w:rPr>
              <w:t>０</w:t>
            </w:r>
            <w:r w:rsidR="00D70519" w:rsidRPr="00204103">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04605F" w:rsidRDefault="00AC514F" w:rsidP="003C302D">
            <w:pPr>
              <w:jc w:val="distribute"/>
              <w:rPr>
                <w:rFonts w:ascii="ＭＳ ゴシック" w:eastAsia="ＭＳ ゴシック" w:hAnsi="ＭＳ ゴシック"/>
                <w:b/>
                <w:color w:val="1F497D" w:themeColor="text2"/>
                <w:sz w:val="22"/>
                <w:szCs w:val="22"/>
              </w:rPr>
            </w:pPr>
            <w:r w:rsidRPr="0004605F">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04605F" w:rsidRDefault="00515B8E" w:rsidP="003C302D">
            <w:pPr>
              <w:jc w:val="distribute"/>
              <w:rPr>
                <w:rFonts w:ascii="ＭＳ ゴシック" w:eastAsia="ＭＳ ゴシック" w:hAnsi="ＭＳ ゴシック"/>
                <w:b/>
                <w:color w:val="1F497D" w:themeColor="text2"/>
                <w:sz w:val="21"/>
                <w:szCs w:val="21"/>
              </w:rPr>
            </w:pPr>
            <w:r w:rsidRPr="0004605F">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47F68747" w:rsidR="003A4CD4" w:rsidRPr="00FE21F2" w:rsidRDefault="008008CC" w:rsidP="00892A59">
            <w:pPr>
              <w:ind w:firstLineChars="50" w:firstLine="160"/>
              <w:jc w:val="both"/>
              <w:rPr>
                <w:rFonts w:ascii="ＭＳ ゴシック" w:eastAsia="ＭＳ ゴシック" w:hAnsi="ＭＳ ゴシック"/>
                <w:b/>
                <w:sz w:val="34"/>
                <w:szCs w:val="34"/>
              </w:rPr>
            </w:pPr>
            <w:r w:rsidRPr="008008CC">
              <w:rPr>
                <w:rFonts w:ascii="ＭＳ ゴシック" w:eastAsia="ＭＳ ゴシック" w:hAnsi="ＭＳ ゴシック" w:hint="eastAsia"/>
                <w:b/>
                <w:sz w:val="34"/>
                <w:szCs w:val="34"/>
              </w:rPr>
              <w:t>長津漁港海岸保全施設改良工事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519D538B"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8008CC">
              <w:rPr>
                <w:rFonts w:ascii="ＭＳ ゴシック" w:eastAsia="ＭＳ ゴシック" w:hAnsi="ＭＳ ゴシック" w:hint="eastAsia"/>
                <w:sz w:val="20"/>
                <w:szCs w:val="20"/>
              </w:rPr>
              <w:t>豊岡町長田・</w:t>
            </w:r>
            <w:r w:rsidR="00070DF3">
              <w:rPr>
                <w:rFonts w:ascii="ＭＳ ゴシック" w:eastAsia="ＭＳ ゴシック" w:hAnsi="ＭＳ ゴシック" w:hint="eastAsia"/>
                <w:sz w:val="20"/>
                <w:szCs w:val="20"/>
              </w:rPr>
              <w:t>土居町</w:t>
            </w:r>
            <w:r w:rsidR="008008CC">
              <w:rPr>
                <w:rFonts w:ascii="ＭＳ ゴシック" w:eastAsia="ＭＳ ゴシック" w:hAnsi="ＭＳ ゴシック" w:hint="eastAsia"/>
                <w:sz w:val="20"/>
                <w:szCs w:val="20"/>
              </w:rPr>
              <w:t>野田</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1BC9BD24"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087A00">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0C1CB4">
              <w:rPr>
                <w:rFonts w:ascii="ＭＳ ゴシック" w:eastAsia="ＭＳ ゴシック" w:hAnsi="ＭＳ ゴシック" w:hint="eastAsia"/>
                <w:sz w:val="20"/>
                <w:szCs w:val="20"/>
              </w:rPr>
              <w:t>２</w:t>
            </w:r>
            <w:r w:rsidR="008008CC">
              <w:rPr>
                <w:rFonts w:ascii="ＭＳ ゴシック" w:eastAsia="ＭＳ ゴシック" w:hAnsi="ＭＳ ゴシック" w:hint="eastAsia"/>
                <w:sz w:val="20"/>
                <w:szCs w:val="20"/>
              </w:rPr>
              <w:t>４</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5D8E1997" w:rsidR="007A3C7A" w:rsidRPr="007A3C7A" w:rsidRDefault="008008CC"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三島</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、土居地域（全地区）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78046F1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2DD4E96F"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4D54695A"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087A00">
              <w:rPr>
                <w:rFonts w:ascii="ＭＳ ゴシック" w:eastAsia="ＭＳ ゴシック" w:hAnsi="ＭＳ ゴシック" w:hint="eastAsia"/>
                <w:sz w:val="18"/>
                <w:szCs w:val="18"/>
                <w:highlight w:val="yellow"/>
              </w:rPr>
              <w:t>９</w:t>
            </w:r>
            <w:r w:rsidR="003A4CD4">
              <w:rPr>
                <w:rFonts w:ascii="ＭＳ ゴシック" w:eastAsia="ＭＳ ゴシック" w:hAnsi="ＭＳ ゴシック" w:hint="eastAsia"/>
                <w:sz w:val="18"/>
                <w:szCs w:val="18"/>
                <w:highlight w:val="yellow"/>
              </w:rPr>
              <w:t>月</w:t>
            </w:r>
            <w:r w:rsidR="00087A00">
              <w:rPr>
                <w:rFonts w:ascii="ＭＳ ゴシック" w:eastAsia="ＭＳ ゴシック" w:hAnsi="ＭＳ ゴシック" w:hint="eastAsia"/>
                <w:sz w:val="18"/>
                <w:szCs w:val="18"/>
                <w:highlight w:val="yellow"/>
              </w:rPr>
              <w:t>１１</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08D4C8D0"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15B8E">
              <w:rPr>
                <w:rFonts w:ascii="ＭＳ ゴシック" w:eastAsia="ＭＳ ゴシック" w:hAnsi="ＭＳ ゴシック" w:hint="eastAsia"/>
                <w:sz w:val="18"/>
                <w:szCs w:val="18"/>
              </w:rPr>
              <w:t>９</w:t>
            </w:r>
            <w:r w:rsidR="00D71C6B">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04D17F2A"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F31330">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66892F91"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Pr="0099798A">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408FCA71"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１６</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1281AF2B"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１１</w:t>
      </w:r>
      <w:r w:rsidR="008008CC">
        <w:rPr>
          <w:rFonts w:hint="eastAsia"/>
          <w:u w:val="single"/>
        </w:rPr>
        <w:t>５</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A6202FB"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7B851942"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5A6820" w:rsidRPr="005A6820">
        <w:rPr>
          <w:rFonts w:ascii="ＭＳ ゴシック" w:eastAsia="ＭＳ ゴシック" w:hAnsi="ＭＳ ゴシック" w:hint="eastAsia"/>
          <w:b/>
          <w:bCs/>
        </w:rPr>
        <w:t>長津漁港海岸保全施設改良工事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580D8F66" w:rsidR="00EA1F2B" w:rsidRPr="00BB0938" w:rsidRDefault="005A6820"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三島地域（全地区）、</w:t>
            </w:r>
            <w:r w:rsidR="00070DF3">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486D176A"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681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05F"/>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1B4C"/>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642A"/>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A6820"/>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8CC"/>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6817">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2</Pages>
  <Words>316</Words>
  <Characters>1804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178</cp:revision>
  <cp:lastPrinted>2025-08-25T01:56:00Z</cp:lastPrinted>
  <dcterms:created xsi:type="dcterms:W3CDTF">2018-04-02T11:07:00Z</dcterms:created>
  <dcterms:modified xsi:type="dcterms:W3CDTF">2026-08-24T06:06:00Z</dcterms:modified>
</cp:coreProperties>
</file>