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AD6326">
            <w:pPr>
              <w:rPr>
                <w:rFonts w:ascii="BIZ UD明朝 Medium" w:eastAsia="BIZ UD明朝 Medium" w:hAnsi="BIZ UD明朝 Medium"/>
                <w:sz w:val="24"/>
              </w:rPr>
            </w:pPr>
            <w:r w:rsidRPr="00AD6326">
              <w:rPr>
                <w:rFonts w:ascii="BIZ UD明朝 Medium" w:eastAsia="BIZ UD明朝 Medium" w:hAnsi="BIZ UD明朝 Medium" w:hint="eastAsia"/>
                <w:sz w:val="24"/>
              </w:rPr>
              <w:t>松本市波田児童センター中間改修主体工事</w:t>
            </w:r>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B2ACB" w:rsidRPr="00526884" w:rsidRDefault="00AD6326">
            <w:pPr>
              <w:rPr>
                <w:rFonts w:ascii="BIZ UD明朝 Medium" w:eastAsia="BIZ UD明朝 Medium" w:hAnsi="BIZ UD明朝 Medium"/>
                <w:sz w:val="24"/>
              </w:rPr>
            </w:pPr>
            <w:r w:rsidRPr="00AD6326">
              <w:rPr>
                <w:rFonts w:ascii="BIZ UD明朝 Medium" w:eastAsia="BIZ UD明朝 Medium" w:hAnsi="BIZ UD明朝 Medium" w:hint="eastAsia"/>
                <w:sz w:val="24"/>
              </w:rPr>
              <w:t>松本市波田１００９８番地３</w:t>
            </w:r>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AD6326" w:rsidRPr="00526884" w:rsidTr="00374E49">
        <w:trPr>
          <w:trHeight w:val="964"/>
        </w:trPr>
        <w:tc>
          <w:tcPr>
            <w:tcW w:w="1705" w:type="dxa"/>
            <w:vAlign w:val="center"/>
          </w:tcPr>
          <w:p w:rsidR="00AD6326" w:rsidRPr="00526884" w:rsidRDefault="00AD6326" w:rsidP="00AD6326">
            <w:pPr>
              <w:jc w:val="center"/>
              <w:rPr>
                <w:rFonts w:ascii="BIZ UD明朝 Medium" w:eastAsia="BIZ UD明朝 Medium" w:hAnsi="BIZ UD明朝 Medium"/>
                <w:sz w:val="24"/>
              </w:rPr>
            </w:pPr>
            <w:r w:rsidRPr="00F741BC">
              <w:rPr>
                <w:rFonts w:ascii="BIZ UD明朝 Medium" w:eastAsia="BIZ UD明朝 Medium" w:hAnsi="BIZ UD明朝 Medium" w:hint="eastAsia"/>
                <w:spacing w:val="90"/>
                <w:kern w:val="0"/>
                <w:sz w:val="24"/>
                <w:fitText w:val="1080" w:id="-893226237"/>
              </w:rPr>
              <w:t>工事</w:t>
            </w:r>
            <w:r w:rsidRPr="00F741BC">
              <w:rPr>
                <w:rFonts w:ascii="BIZ UD明朝 Medium" w:eastAsia="BIZ UD明朝 Medium" w:hAnsi="BIZ UD明朝 Medium" w:hint="eastAsia"/>
                <w:kern w:val="0"/>
                <w:sz w:val="24"/>
                <w:fitText w:val="1080" w:id="-893226237"/>
              </w:rPr>
              <w:t>名</w:t>
            </w:r>
          </w:p>
        </w:tc>
        <w:tc>
          <w:tcPr>
            <w:tcW w:w="6789" w:type="dxa"/>
            <w:vAlign w:val="center"/>
          </w:tcPr>
          <w:p w:rsidR="00AD6326" w:rsidRPr="00526884" w:rsidRDefault="00AD6326" w:rsidP="00AD6326">
            <w:pPr>
              <w:rPr>
                <w:rFonts w:ascii="BIZ UD明朝 Medium" w:eastAsia="BIZ UD明朝 Medium" w:hAnsi="BIZ UD明朝 Medium"/>
                <w:sz w:val="24"/>
              </w:rPr>
            </w:pPr>
            <w:r w:rsidRPr="00AD6326">
              <w:rPr>
                <w:rFonts w:ascii="BIZ UD明朝 Medium" w:eastAsia="BIZ UD明朝 Medium" w:hAnsi="BIZ UD明朝 Medium" w:hint="eastAsia"/>
                <w:sz w:val="24"/>
              </w:rPr>
              <w:t>松本市波田児童センター中間改修主体工事</w:t>
            </w:r>
          </w:p>
        </w:tc>
      </w:tr>
      <w:tr w:rsidR="00AD6326" w:rsidRPr="00526884" w:rsidTr="00374E49">
        <w:trPr>
          <w:trHeight w:val="964"/>
        </w:trPr>
        <w:tc>
          <w:tcPr>
            <w:tcW w:w="1705" w:type="dxa"/>
            <w:vAlign w:val="center"/>
          </w:tcPr>
          <w:p w:rsidR="00AD6326" w:rsidRPr="00526884" w:rsidRDefault="00AD6326" w:rsidP="00AD6326">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AD6326" w:rsidRPr="00526884" w:rsidRDefault="00AD6326" w:rsidP="00AD6326">
            <w:pPr>
              <w:rPr>
                <w:rFonts w:ascii="BIZ UD明朝 Medium" w:eastAsia="BIZ UD明朝 Medium" w:hAnsi="BIZ UD明朝 Medium"/>
                <w:sz w:val="24"/>
              </w:rPr>
            </w:pPr>
            <w:r w:rsidRPr="00AD6326">
              <w:rPr>
                <w:rFonts w:ascii="BIZ UD明朝 Medium" w:eastAsia="BIZ UD明朝 Medium" w:hAnsi="BIZ UD明朝 Medium" w:hint="eastAsia"/>
                <w:sz w:val="24"/>
              </w:rPr>
              <w:t>松本市波田１００９８番地３</w:t>
            </w:r>
          </w:p>
        </w:tc>
        <w:bookmarkStart w:id="0" w:name="_GoBack"/>
        <w:bookmarkEnd w:id="0"/>
      </w:tr>
      <w:tr w:rsidR="00917A8D" w:rsidRPr="00526884" w:rsidTr="00374E49">
        <w:trPr>
          <w:trHeight w:val="964"/>
        </w:trPr>
        <w:tc>
          <w:tcPr>
            <w:tcW w:w="1705" w:type="dxa"/>
            <w:vAlign w:val="center"/>
          </w:tcPr>
          <w:p w:rsidR="00917A8D" w:rsidRPr="00526884" w:rsidRDefault="00917A8D" w:rsidP="00917A8D">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917A8D" w:rsidRPr="00526884" w:rsidRDefault="00917A8D" w:rsidP="00917A8D">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917A8D" w:rsidRPr="00526884" w:rsidTr="00374E49">
        <w:trPr>
          <w:trHeight w:val="964"/>
        </w:trPr>
        <w:tc>
          <w:tcPr>
            <w:tcW w:w="1705" w:type="dxa"/>
            <w:vAlign w:val="center"/>
          </w:tcPr>
          <w:p w:rsidR="00917A8D" w:rsidRPr="002C501D" w:rsidRDefault="00917A8D" w:rsidP="00917A8D">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917A8D"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A407EC" w:rsidRDefault="00917A8D" w:rsidP="00917A8D">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526884" w:rsidRDefault="00917A8D" w:rsidP="00917A8D">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526884" w:rsidRDefault="00917A8D" w:rsidP="00917A8D">
                  <w:pPr>
                    <w:rPr>
                      <w:rFonts w:ascii="BIZ UD明朝 Medium" w:eastAsia="BIZ UD明朝 Medium" w:hAnsi="BIZ UD明朝 Medium"/>
                      <w:sz w:val="24"/>
                    </w:rPr>
                  </w:pPr>
                </w:p>
              </w:tc>
            </w:tr>
          </w:tbl>
          <w:p w:rsidR="00917A8D" w:rsidRPr="00526884" w:rsidRDefault="00917A8D" w:rsidP="00917A8D">
            <w:pPr>
              <w:rPr>
                <w:rFonts w:ascii="BIZ UD明朝 Medium" w:eastAsia="BIZ UD明朝 Medium" w:hAnsi="BIZ UD明朝 Medium"/>
                <w:sz w:val="24"/>
              </w:rPr>
            </w:pPr>
          </w:p>
          <w:p w:rsidR="00917A8D" w:rsidRPr="00526884" w:rsidRDefault="00917A8D" w:rsidP="00917A8D">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2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91123"/>
    <w:rsid w:val="00127DE1"/>
    <w:rsid w:val="001327C4"/>
    <w:rsid w:val="00181B6F"/>
    <w:rsid w:val="001A4C42"/>
    <w:rsid w:val="001A7025"/>
    <w:rsid w:val="001F4969"/>
    <w:rsid w:val="001F74DB"/>
    <w:rsid w:val="00211F62"/>
    <w:rsid w:val="00245F7D"/>
    <w:rsid w:val="002A6FEE"/>
    <w:rsid w:val="002C501D"/>
    <w:rsid w:val="002F47CA"/>
    <w:rsid w:val="00374E49"/>
    <w:rsid w:val="00443EA1"/>
    <w:rsid w:val="004A0C02"/>
    <w:rsid w:val="004B2ACB"/>
    <w:rsid w:val="00526884"/>
    <w:rsid w:val="0053561E"/>
    <w:rsid w:val="005476F3"/>
    <w:rsid w:val="005A0ED2"/>
    <w:rsid w:val="0069655A"/>
    <w:rsid w:val="006D7EE6"/>
    <w:rsid w:val="00705880"/>
    <w:rsid w:val="007154F2"/>
    <w:rsid w:val="008B5341"/>
    <w:rsid w:val="008C00ED"/>
    <w:rsid w:val="008D4A69"/>
    <w:rsid w:val="00917A8D"/>
    <w:rsid w:val="009B7E94"/>
    <w:rsid w:val="009C4001"/>
    <w:rsid w:val="009D20C6"/>
    <w:rsid w:val="00A158CC"/>
    <w:rsid w:val="00A407EC"/>
    <w:rsid w:val="00AD6326"/>
    <w:rsid w:val="00B0138E"/>
    <w:rsid w:val="00BA4291"/>
    <w:rsid w:val="00BC1ED2"/>
    <w:rsid w:val="00BD2D3B"/>
    <w:rsid w:val="00C214B8"/>
    <w:rsid w:val="00C63194"/>
    <w:rsid w:val="00D84D2A"/>
    <w:rsid w:val="00E64213"/>
    <w:rsid w:val="00E77AF2"/>
    <w:rsid w:val="00E91D8C"/>
    <w:rsid w:val="00EA5343"/>
    <w:rsid w:val="00F741BC"/>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134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2026-03-27T10:57:00Z</dcterms:modified>
</cp:coreProperties>
</file>