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69B8813"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EA797D">
              <w:rPr>
                <w:rFonts w:hint="eastAsia"/>
                <w:szCs w:val="22"/>
              </w:rPr>
              <w:t>２９</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302C65DB" w:rsidR="007647D5" w:rsidRPr="00236FFE" w:rsidRDefault="00484309" w:rsidP="00562B66">
            <w:pPr>
              <w:spacing w:line="240" w:lineRule="exact"/>
              <w:rPr>
                <w:szCs w:val="22"/>
                <w:lang w:eastAsia="zh-TW"/>
              </w:rPr>
            </w:pPr>
            <w:r w:rsidRPr="00484309">
              <w:rPr>
                <w:rFonts w:hint="eastAsia"/>
                <w:szCs w:val="22"/>
                <w:lang w:eastAsia="zh-TW"/>
              </w:rPr>
              <w:t>倉舞港維持整備工事（受‐１０）</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EF5E9" w14:textId="77777777" w:rsidR="00F54872" w:rsidRDefault="00F54872" w:rsidP="00713E87">
      <w:r>
        <w:separator/>
      </w:r>
    </w:p>
  </w:endnote>
  <w:endnote w:type="continuationSeparator" w:id="0">
    <w:p w14:paraId="018516D1" w14:textId="77777777" w:rsidR="00F54872" w:rsidRDefault="00F54872"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555C9" w14:textId="77777777" w:rsidR="00F54872" w:rsidRDefault="00F54872" w:rsidP="00713E87">
      <w:r>
        <w:separator/>
      </w:r>
    </w:p>
  </w:footnote>
  <w:footnote w:type="continuationSeparator" w:id="0">
    <w:p w14:paraId="30997613" w14:textId="77777777" w:rsidR="00F54872" w:rsidRDefault="00F54872"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646B3"/>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84309"/>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47C8"/>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4872"/>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87</cp:revision>
  <cp:lastPrinted>2021-11-25T02:44:00Z</cp:lastPrinted>
  <dcterms:created xsi:type="dcterms:W3CDTF">2025-10-17T02:19:00Z</dcterms:created>
  <dcterms:modified xsi:type="dcterms:W3CDTF">2026-09-18T09:31:00Z</dcterms:modified>
</cp:coreProperties>
</file>